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4CF7" w14:textId="3268414B" w:rsidR="00A80B0C" w:rsidRPr="00676F03" w:rsidRDefault="00B75F08" w:rsidP="00676F03">
      <w:pPr>
        <w:pStyle w:val="Textoindependiente"/>
        <w:tabs>
          <w:tab w:val="left" w:pos="142"/>
        </w:tabs>
        <w:rPr>
          <w:rFonts w:asciiTheme="minorHAnsi" w:hAnsiTheme="minorHAnsi" w:cstheme="minorHAnsi"/>
        </w:rPr>
      </w:pPr>
      <w:r w:rsidRPr="00676F03">
        <w:rPr>
          <w:rFonts w:asciiTheme="minorHAnsi" w:hAnsiTheme="minorHAnsi" w:cstheme="minorHAnsi"/>
          <w:noProof/>
        </w:rPr>
        <w:drawing>
          <wp:anchor distT="0" distB="0" distL="114300" distR="114300" simplePos="0" relativeHeight="251634688" behindDoc="1" locked="0" layoutInCell="1" allowOverlap="1" wp14:anchorId="637EF006" wp14:editId="442183D5">
            <wp:simplePos x="0" y="0"/>
            <wp:positionH relativeFrom="column">
              <wp:posOffset>-1066800</wp:posOffset>
            </wp:positionH>
            <wp:positionV relativeFrom="paragraph">
              <wp:posOffset>-1432781</wp:posOffset>
            </wp:positionV>
            <wp:extent cx="7520305" cy="10253980"/>
            <wp:effectExtent l="0" t="0" r="444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665C5991" w14:textId="77777777" w:rsidR="000904B2" w:rsidRDefault="000904B2" w:rsidP="00676F03">
      <w:pPr>
        <w:tabs>
          <w:tab w:val="left" w:pos="142"/>
        </w:tabs>
        <w:ind w:left="851"/>
        <w:rPr>
          <w:rFonts w:asciiTheme="minorHAnsi" w:hAnsiTheme="minorHAnsi" w:cstheme="minorHAnsi"/>
          <w:b/>
          <w:bCs/>
          <w:sz w:val="24"/>
          <w:szCs w:val="24"/>
          <w:lang w:val="es-CU"/>
        </w:rPr>
      </w:pPr>
    </w:p>
    <w:p w14:paraId="59333BD3" w14:textId="7FAB36A5" w:rsidR="00676F03" w:rsidRPr="00676F03" w:rsidRDefault="00676F03" w:rsidP="00676F03">
      <w:pPr>
        <w:tabs>
          <w:tab w:val="left" w:pos="142"/>
        </w:tabs>
        <w:ind w:left="851"/>
        <w:rPr>
          <w:rFonts w:asciiTheme="minorHAnsi" w:hAnsiTheme="minorHAnsi" w:cstheme="minorHAnsi"/>
          <w:b/>
          <w:bCs/>
          <w:sz w:val="24"/>
          <w:szCs w:val="24"/>
          <w:lang w:val="es-CU"/>
        </w:rPr>
      </w:pPr>
      <w:r w:rsidRPr="00676F03">
        <w:rPr>
          <w:rFonts w:asciiTheme="minorHAnsi" w:hAnsiTheme="minorHAnsi" w:cstheme="minorHAnsi"/>
          <w:b/>
          <w:bCs/>
          <w:sz w:val="24"/>
          <w:szCs w:val="24"/>
          <w:lang w:val="es-CU"/>
        </w:rPr>
        <w:t>NORMAS DE PUBLICACIÓN.</w:t>
      </w:r>
    </w:p>
    <w:p w14:paraId="0A36A905" w14:textId="77777777" w:rsidR="00676F03" w:rsidRPr="00676F03" w:rsidRDefault="00676F03" w:rsidP="00676F03">
      <w:pPr>
        <w:tabs>
          <w:tab w:val="left" w:pos="142"/>
        </w:tabs>
        <w:ind w:left="851"/>
        <w:rPr>
          <w:rFonts w:asciiTheme="minorHAnsi" w:hAnsiTheme="minorHAnsi" w:cstheme="minorHAnsi"/>
          <w:b/>
          <w:bCs/>
          <w:sz w:val="24"/>
          <w:szCs w:val="24"/>
          <w:lang w:val="es-CU"/>
        </w:rPr>
      </w:pPr>
    </w:p>
    <w:p w14:paraId="1D8AE70B" w14:textId="667FF5EE"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Solo se aceptarán trabajos no publicados y que no estén en proceso de publicación en otras publicaciones seriadas. El idioma de publicación será el español; aunque se aceptarán artículos en inglés y portugués, si uno de los autores procede de un país de esa lengua, o si han sido traducidos por un traductor profesional.</w:t>
      </w:r>
    </w:p>
    <w:p w14:paraId="560A94E2" w14:textId="77777777" w:rsidR="00676F03" w:rsidRPr="00676F03" w:rsidRDefault="00676F03" w:rsidP="00676F03">
      <w:pPr>
        <w:tabs>
          <w:tab w:val="left" w:pos="142"/>
        </w:tabs>
        <w:ind w:left="851"/>
        <w:rPr>
          <w:rFonts w:asciiTheme="minorHAnsi" w:hAnsiTheme="minorHAnsi" w:cstheme="minorHAnsi"/>
          <w:sz w:val="24"/>
          <w:szCs w:val="24"/>
          <w:lang w:val="es-CU" w:eastAsia="es-CU"/>
        </w:rPr>
      </w:pPr>
    </w:p>
    <w:p w14:paraId="74CE5F38" w14:textId="18302110"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Las contribuciones podrán escribirse en Microsoft Office Word (“.</w:t>
      </w:r>
      <w:proofErr w:type="spellStart"/>
      <w:r w:rsidRPr="00676F03">
        <w:rPr>
          <w:rFonts w:asciiTheme="minorHAnsi" w:hAnsiTheme="minorHAnsi" w:cstheme="minorHAnsi"/>
          <w:sz w:val="24"/>
          <w:szCs w:val="24"/>
          <w:lang w:val="es-CU"/>
        </w:rPr>
        <w:t>doc</w:t>
      </w:r>
      <w:proofErr w:type="spellEnd"/>
      <w:r w:rsidRPr="00676F03">
        <w:rPr>
          <w:rFonts w:asciiTheme="minorHAnsi" w:hAnsiTheme="minorHAnsi" w:cstheme="minorHAnsi"/>
          <w:sz w:val="24"/>
          <w:szCs w:val="24"/>
          <w:lang w:val="es-CU"/>
        </w:rPr>
        <w:t>” o “.docx”), empleando letra Calibri, 12 puntos, interlineado 1.5, sin espacio entre párrafos. La hoja tendrá las dimensiones 21,59 cm x 27,94 cm (formato carta). Los márgenes superior e inferior serán a 2,5 cm y se dejará 2 cm para el derecho e izquierdo.</w:t>
      </w:r>
    </w:p>
    <w:p w14:paraId="09712E1E" w14:textId="77777777" w:rsidR="00676F03" w:rsidRPr="00676F03" w:rsidRDefault="00676F03" w:rsidP="00676F03">
      <w:pPr>
        <w:tabs>
          <w:tab w:val="left" w:pos="142"/>
        </w:tabs>
        <w:ind w:left="851"/>
        <w:rPr>
          <w:rFonts w:asciiTheme="minorHAnsi" w:hAnsiTheme="minorHAnsi" w:cstheme="minorHAnsi"/>
          <w:sz w:val="24"/>
          <w:szCs w:val="24"/>
          <w:lang w:val="es-CU"/>
        </w:rPr>
      </w:pPr>
    </w:p>
    <w:p w14:paraId="2C27D976" w14:textId="77777777" w:rsidR="00676F03" w:rsidRPr="00676F03" w:rsidRDefault="00676F03" w:rsidP="00676F03">
      <w:pPr>
        <w:tabs>
          <w:tab w:val="left" w:pos="142"/>
        </w:tabs>
        <w:ind w:left="851"/>
        <w:rPr>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Estructura de los manuscritos</w:t>
      </w:r>
    </w:p>
    <w:p w14:paraId="4BC13835" w14:textId="77777777" w:rsidR="00676F03" w:rsidRDefault="00676F03" w:rsidP="00676F03">
      <w:pPr>
        <w:tabs>
          <w:tab w:val="left" w:pos="142"/>
        </w:tabs>
        <w:ind w:left="851"/>
        <w:rPr>
          <w:rFonts w:asciiTheme="minorHAnsi" w:hAnsiTheme="minorHAnsi" w:cstheme="minorHAnsi"/>
          <w:sz w:val="24"/>
          <w:szCs w:val="24"/>
          <w:lang w:val="es-CU"/>
        </w:rPr>
      </w:pPr>
    </w:p>
    <w:p w14:paraId="0FCE4FEC" w14:textId="4E961B86"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Las contribuciones enviadas a la redacción de la revista deben poseer la siguiente estructura:</w:t>
      </w:r>
    </w:p>
    <w:p w14:paraId="6FAACE73" w14:textId="77777777" w:rsidR="00676F03" w:rsidRPr="00676F03" w:rsidRDefault="00676F03" w:rsidP="00676F03">
      <w:pPr>
        <w:tabs>
          <w:tab w:val="left" w:pos="142"/>
        </w:tabs>
        <w:ind w:left="851"/>
        <w:rPr>
          <w:rFonts w:asciiTheme="minorHAnsi" w:hAnsiTheme="minorHAnsi" w:cstheme="minorHAnsi"/>
          <w:sz w:val="24"/>
          <w:szCs w:val="24"/>
          <w:lang w:val="es-CU"/>
        </w:rPr>
      </w:pPr>
    </w:p>
    <w:p w14:paraId="78DCD238" w14:textId="06BF0BC4"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Extensión entre 4500 y 8000 palabras.</w:t>
      </w:r>
    </w:p>
    <w:p w14:paraId="6A330696" w14:textId="77777777" w:rsidR="00676F03" w:rsidRPr="00676F03" w:rsidRDefault="00676F03" w:rsidP="00676F03">
      <w:pPr>
        <w:tabs>
          <w:tab w:val="left" w:pos="142"/>
        </w:tabs>
        <w:ind w:left="851"/>
        <w:rPr>
          <w:rFonts w:asciiTheme="minorHAnsi" w:hAnsiTheme="minorHAnsi" w:cstheme="minorHAnsi"/>
          <w:sz w:val="24"/>
          <w:szCs w:val="24"/>
          <w:lang w:val="es-CU"/>
        </w:rPr>
      </w:pPr>
    </w:p>
    <w:p w14:paraId="4A79A51B" w14:textId="4290A506"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•Título en español e inglés (15 palabras como máximo).</w:t>
      </w:r>
    </w:p>
    <w:p w14:paraId="4217ACAC" w14:textId="77777777" w:rsidR="00676F03" w:rsidRPr="00676F03" w:rsidRDefault="00676F03" w:rsidP="00676F03">
      <w:pPr>
        <w:tabs>
          <w:tab w:val="left" w:pos="142"/>
        </w:tabs>
        <w:ind w:left="851"/>
        <w:rPr>
          <w:rFonts w:asciiTheme="minorHAnsi" w:hAnsiTheme="minorHAnsi" w:cstheme="minorHAnsi"/>
          <w:sz w:val="24"/>
          <w:szCs w:val="24"/>
          <w:lang w:val="es-CU"/>
        </w:rPr>
      </w:pPr>
    </w:p>
    <w:p w14:paraId="37BFD2E7" w14:textId="214825FE"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•Correo electrónico; identificador ORCID, con el siguiente formato y sin punto final: https://orcid.org/0000-0003-2092-4924; e institución. Todos los autores del artículo deberán tener su perfil en https://orcid.org/ actualizado y visible, donde figure con su empleo (afiliación) y principales publicaciones. Cada Código ORCID será verificado</w:t>
      </w:r>
    </w:p>
    <w:p w14:paraId="67E63D24" w14:textId="77777777" w:rsidR="00676F03" w:rsidRPr="00676F03" w:rsidRDefault="00676F03" w:rsidP="00676F03">
      <w:pPr>
        <w:tabs>
          <w:tab w:val="left" w:pos="142"/>
        </w:tabs>
        <w:ind w:left="851"/>
        <w:rPr>
          <w:rFonts w:asciiTheme="minorHAnsi" w:hAnsiTheme="minorHAnsi" w:cstheme="minorHAnsi"/>
          <w:sz w:val="24"/>
          <w:szCs w:val="24"/>
          <w:lang w:val="es-CU"/>
        </w:rPr>
      </w:pPr>
    </w:p>
    <w:p w14:paraId="550AB671" w14:textId="41A2C766"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•Resumen en español, </w:t>
      </w:r>
      <w:proofErr w:type="spellStart"/>
      <w:r w:rsidRPr="00676F03">
        <w:rPr>
          <w:rFonts w:asciiTheme="minorHAnsi" w:hAnsiTheme="minorHAnsi" w:cstheme="minorHAnsi"/>
          <w:sz w:val="24"/>
          <w:szCs w:val="24"/>
          <w:lang w:val="es-CU"/>
        </w:rPr>
        <w:t>Abstract</w:t>
      </w:r>
      <w:proofErr w:type="spellEnd"/>
      <w:r w:rsidRPr="00676F03">
        <w:rPr>
          <w:rFonts w:asciiTheme="minorHAnsi" w:hAnsiTheme="minorHAnsi" w:cstheme="minorHAnsi"/>
          <w:sz w:val="24"/>
          <w:szCs w:val="24"/>
          <w:lang w:val="es-CU"/>
        </w:rPr>
        <w:t xml:space="preserve"> en inglés y palabras clave/</w:t>
      </w:r>
      <w:proofErr w:type="spellStart"/>
      <w:r w:rsidRPr="00676F03">
        <w:rPr>
          <w:rFonts w:asciiTheme="minorHAnsi" w:hAnsiTheme="minorHAnsi" w:cstheme="minorHAnsi"/>
          <w:sz w:val="24"/>
          <w:szCs w:val="24"/>
          <w:lang w:val="es-CU"/>
        </w:rPr>
        <w:t>keywords</w:t>
      </w:r>
      <w:proofErr w:type="spellEnd"/>
      <w:r w:rsidRPr="00676F03">
        <w:rPr>
          <w:rFonts w:asciiTheme="minorHAnsi" w:hAnsiTheme="minorHAnsi" w:cstheme="minorHAnsi"/>
          <w:sz w:val="24"/>
          <w:szCs w:val="24"/>
          <w:lang w:val="es-CU"/>
        </w:rPr>
        <w:t xml:space="preserve"> (hasta 6 palabras en español e inglés), separadas por coma. Se sugiere emplear el Tesauro de la UNESCO. El resumen no excederá las 250 palabras.</w:t>
      </w:r>
    </w:p>
    <w:p w14:paraId="1CC862BB"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1705F4AE" w14:textId="60469ADC"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Para los artículos de investigación se empleará el formato de: Introducción; Materiales y métodos; Resultados, Discusión, Conclusiones. Para el resto de las contribuciones se empleará Introducción, Desarrollo y Conclusiones.</w:t>
      </w:r>
    </w:p>
    <w:p w14:paraId="0FAFCFAE"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A8872B4" w14:textId="66BEECF2"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Las Conclusiones tendrán una redacción clara, breve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la investigación realizada, de su interés aplicado y de posibles líneas de trabajo a desarrollar en el futuro. Nunca se presentarán en viñetas o numeradas. No se incluyen citas en este apartado</w:t>
      </w:r>
    </w:p>
    <w:p w14:paraId="4594FC98"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3D40F167" w14:textId="5EABBB1D" w:rsidR="000904B2" w:rsidRDefault="000904B2" w:rsidP="00676F03">
      <w:pPr>
        <w:tabs>
          <w:tab w:val="left" w:pos="142"/>
        </w:tabs>
        <w:ind w:left="851"/>
        <w:rPr>
          <w:rStyle w:val="Textoennegrita"/>
          <w:rFonts w:asciiTheme="minorHAnsi" w:hAnsiTheme="minorHAnsi" w:cstheme="minorHAnsi"/>
          <w:sz w:val="24"/>
          <w:szCs w:val="24"/>
          <w:lang w:val="es-CU"/>
        </w:rPr>
      </w:pPr>
      <w:r w:rsidRPr="00676F03">
        <w:rPr>
          <w:rFonts w:asciiTheme="minorHAnsi" w:hAnsiTheme="minorHAnsi" w:cstheme="minorHAnsi"/>
          <w:noProof/>
          <w:sz w:val="24"/>
          <w:szCs w:val="24"/>
        </w:rPr>
        <w:drawing>
          <wp:anchor distT="0" distB="0" distL="114300" distR="114300" simplePos="0" relativeHeight="251670528" behindDoc="1" locked="0" layoutInCell="1" allowOverlap="1" wp14:anchorId="0506283F" wp14:editId="6E92FF1A">
            <wp:simplePos x="0" y="0"/>
            <wp:positionH relativeFrom="column">
              <wp:posOffset>-1069312</wp:posOffset>
            </wp:positionH>
            <wp:positionV relativeFrom="paragraph">
              <wp:posOffset>-1431373</wp:posOffset>
            </wp:positionV>
            <wp:extent cx="7520305" cy="1025398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7CF2D81D" w14:textId="77777777" w:rsidR="000904B2" w:rsidRDefault="000904B2" w:rsidP="00676F03">
      <w:pPr>
        <w:tabs>
          <w:tab w:val="left" w:pos="142"/>
        </w:tabs>
        <w:ind w:left="851"/>
        <w:rPr>
          <w:rStyle w:val="Textoennegrita"/>
          <w:rFonts w:asciiTheme="minorHAnsi" w:hAnsiTheme="minorHAnsi" w:cstheme="minorHAnsi"/>
          <w:sz w:val="24"/>
          <w:szCs w:val="24"/>
          <w:lang w:val="es-CU"/>
        </w:rPr>
      </w:pPr>
    </w:p>
    <w:p w14:paraId="3FA545C6" w14:textId="7D362A23"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Otros aspectos formales</w:t>
      </w:r>
    </w:p>
    <w:p w14:paraId="21FB826B"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272835D" w14:textId="32443F23"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 Las tablas se numeran según orden de aparición y su título se coloca en la parte superior. Deben ser citadas en el texto de la manera: tabla 1 </w:t>
      </w:r>
      <w:proofErr w:type="spellStart"/>
      <w:r w:rsidRPr="00676F03">
        <w:rPr>
          <w:rFonts w:asciiTheme="minorHAnsi" w:hAnsiTheme="minorHAnsi" w:cstheme="minorHAnsi"/>
          <w:sz w:val="24"/>
          <w:szCs w:val="24"/>
          <w:lang w:val="es-CU"/>
        </w:rPr>
        <w:t>ó</w:t>
      </w:r>
      <w:proofErr w:type="spellEnd"/>
      <w:r w:rsidRPr="00676F03">
        <w:rPr>
          <w:rFonts w:asciiTheme="minorHAnsi" w:hAnsiTheme="minorHAnsi" w:cstheme="minorHAnsi"/>
          <w:sz w:val="24"/>
          <w:szCs w:val="24"/>
          <w:lang w:val="es-CU"/>
        </w:rPr>
        <w:t xml:space="preserve"> (Tabla 1).</w:t>
      </w:r>
    </w:p>
    <w:p w14:paraId="7F36F40F"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3E2656BC" w14:textId="25876236"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 Las figuras no deben exceder los 100 Kb, ni deben tener un ancho superior a los 10 cm. deben incluirse en el texto, con calidad y sin </w:t>
      </w:r>
      <w:proofErr w:type="spellStart"/>
      <w:r w:rsidRPr="00676F03">
        <w:rPr>
          <w:rFonts w:asciiTheme="minorHAnsi" w:hAnsiTheme="minorHAnsi" w:cstheme="minorHAnsi"/>
          <w:sz w:val="24"/>
          <w:szCs w:val="24"/>
          <w:lang w:val="es-CU"/>
        </w:rPr>
        <w:t>distorción</w:t>
      </w:r>
      <w:proofErr w:type="spellEnd"/>
      <w:r w:rsidRPr="00676F03">
        <w:rPr>
          <w:rFonts w:asciiTheme="minorHAnsi" w:hAnsiTheme="minorHAnsi" w:cstheme="minorHAnsi"/>
          <w:sz w:val="24"/>
          <w:szCs w:val="24"/>
          <w:lang w:val="es-CU"/>
        </w:rPr>
        <w:t xml:space="preserve">. En el texto deberán ser enumeradas, según su orden y su nombre se colocará en la parte inferior. Serán citadas a de la siguiente forma: Figura 1 </w:t>
      </w:r>
      <w:proofErr w:type="spellStart"/>
      <w:r w:rsidRPr="00676F03">
        <w:rPr>
          <w:rFonts w:asciiTheme="minorHAnsi" w:hAnsiTheme="minorHAnsi" w:cstheme="minorHAnsi"/>
          <w:sz w:val="24"/>
          <w:szCs w:val="24"/>
          <w:lang w:val="es-CU"/>
        </w:rPr>
        <w:t>ó</w:t>
      </w:r>
      <w:proofErr w:type="spellEnd"/>
      <w:r w:rsidRPr="00676F03">
        <w:rPr>
          <w:rFonts w:asciiTheme="minorHAnsi" w:hAnsiTheme="minorHAnsi" w:cstheme="minorHAnsi"/>
          <w:sz w:val="24"/>
          <w:szCs w:val="24"/>
          <w:lang w:val="es-CU"/>
        </w:rPr>
        <w:t xml:space="preserve"> (Figura 1).</w:t>
      </w:r>
    </w:p>
    <w:p w14:paraId="55CF7BCC"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FDA3CDE" w14:textId="13CD1435"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Las siglas acompañarán al texto que la definen la primera vez, entre paréntesis y no se conjugarán en plural.</w:t>
      </w:r>
    </w:p>
    <w:p w14:paraId="3D8CF997"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25DF0EE" w14:textId="644FE281"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Las notas se localizan al pie de página y deben estar numeradas con números arábigos. Deben tener una extensión de hasta 60 palabras.</w:t>
      </w:r>
    </w:p>
    <w:p w14:paraId="67B16818"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78F0C3F5" w14:textId="1BF35CE1"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 Los anexos, si proceden, respaldarán ideas planteadas en el trabajo y serán mencionados en el texto de la manera: anexo 1 </w:t>
      </w:r>
      <w:proofErr w:type="spellStart"/>
      <w:r w:rsidRPr="00676F03">
        <w:rPr>
          <w:rFonts w:asciiTheme="minorHAnsi" w:hAnsiTheme="minorHAnsi" w:cstheme="minorHAnsi"/>
          <w:sz w:val="24"/>
          <w:szCs w:val="24"/>
          <w:lang w:val="es-CU"/>
        </w:rPr>
        <w:t>ó</w:t>
      </w:r>
      <w:proofErr w:type="spellEnd"/>
      <w:r w:rsidRPr="00676F03">
        <w:rPr>
          <w:rFonts w:asciiTheme="minorHAnsi" w:hAnsiTheme="minorHAnsi" w:cstheme="minorHAnsi"/>
          <w:sz w:val="24"/>
          <w:szCs w:val="24"/>
          <w:lang w:val="es-CU"/>
        </w:rPr>
        <w:t xml:space="preserve"> (anexo 1).</w:t>
      </w:r>
    </w:p>
    <w:p w14:paraId="623ED663"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79A849E" w14:textId="1FB38C14"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El autor principal debe enviar un documento, en su nombre y en el de todos los firmantes, donde se declare que no existe ningún conflicto de interés relacionado con el artículo y en el que se especifiquen las contribuciones hechas por cada autor.</w:t>
      </w:r>
    </w:p>
    <w:p w14:paraId="46119543"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0DDE698F" w14:textId="2B97F572"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Citas y referencias bibliográficas</w:t>
      </w:r>
    </w:p>
    <w:p w14:paraId="7FAFE28A"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2884435B" w14:textId="1992B6F4"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Las citas y referencias bibliográficas se deben ajustar al estilo de la Asociación Americana de Psicología (APA), 7</w:t>
      </w:r>
      <w:r w:rsidRPr="00676F03">
        <w:rPr>
          <w:rFonts w:asciiTheme="minorHAnsi" w:hAnsiTheme="minorHAnsi" w:cstheme="minorHAnsi"/>
          <w:sz w:val="24"/>
          <w:szCs w:val="24"/>
          <w:vertAlign w:val="superscript"/>
          <w:lang w:val="es-CU"/>
        </w:rPr>
        <w:t>ma</w:t>
      </w:r>
      <w:r w:rsidRPr="00676F03">
        <w:rPr>
          <w:rFonts w:asciiTheme="minorHAnsi" w:hAnsiTheme="minorHAnsi" w:cstheme="minorHAnsi"/>
          <w:sz w:val="24"/>
          <w:szCs w:val="24"/>
          <w:lang w:val="es-CU"/>
        </w:rPr>
        <w:t xml:space="preserve"> edición, 2019. La veracidad de las citas y referencias bibliográficas es responsabilidad del autor o autores del artículo. Se deben utilizar hasta 20 fuentes, preferentemente artículos científicos que sean de los últimos cinco años. Es importante que se prioricen aquellas fuentes que provengan de revistas científicas indexadas en </w:t>
      </w:r>
      <w:proofErr w:type="spellStart"/>
      <w:r w:rsidRPr="00676F03">
        <w:rPr>
          <w:rFonts w:asciiTheme="minorHAnsi" w:hAnsiTheme="minorHAnsi" w:cstheme="minorHAnsi"/>
          <w:sz w:val="24"/>
          <w:szCs w:val="24"/>
          <w:lang w:val="es-CU"/>
        </w:rPr>
        <w:t>Scopus</w:t>
      </w:r>
      <w:proofErr w:type="spellEnd"/>
      <w:r w:rsidRPr="00676F03">
        <w:rPr>
          <w:rFonts w:asciiTheme="minorHAnsi" w:hAnsiTheme="minorHAnsi" w:cstheme="minorHAnsi"/>
          <w:sz w:val="24"/>
          <w:szCs w:val="24"/>
          <w:lang w:val="es-CU"/>
        </w:rPr>
        <w:t xml:space="preserve"> y SciELO.</w:t>
      </w:r>
    </w:p>
    <w:p w14:paraId="2C817AFE"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7518BA92" w14:textId="7E583FA1"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En el manuscrito se deben sombrear las fuentes citadas que provengan de revistas científicas indexadas en </w:t>
      </w:r>
      <w:proofErr w:type="spellStart"/>
      <w:r w:rsidRPr="00676F03">
        <w:rPr>
          <w:rFonts w:asciiTheme="minorHAnsi" w:hAnsiTheme="minorHAnsi" w:cstheme="minorHAnsi"/>
          <w:sz w:val="24"/>
          <w:szCs w:val="24"/>
          <w:lang w:val="es-CU"/>
        </w:rPr>
        <w:t>Scopus</w:t>
      </w:r>
      <w:proofErr w:type="spellEnd"/>
      <w:r w:rsidRPr="00676F03">
        <w:rPr>
          <w:rFonts w:asciiTheme="minorHAnsi" w:hAnsiTheme="minorHAnsi" w:cstheme="minorHAnsi"/>
          <w:sz w:val="24"/>
          <w:szCs w:val="24"/>
          <w:lang w:val="es-CU"/>
        </w:rPr>
        <w:t>.</w:t>
      </w:r>
    </w:p>
    <w:p w14:paraId="1A8E1022"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0BA5BF0" w14:textId="570D9994"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En el texto las citas se señalarán de la forma: Apellido (año), si la oración incluye el (los) apellido (s) del (de los) autor (es). Si no se incluyen estos datos se utilizará la variante: (Apellido, año). Solo se incluirá el número de página en las citas textuales. Se mencionarán al final del artículo solo las citadas en el texto, ordenadas alfabéticamente con sangría francesa.</w:t>
      </w:r>
    </w:p>
    <w:p w14:paraId="3FC9A991" w14:textId="19188BD7" w:rsidR="000904B2" w:rsidRDefault="000904B2"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noProof/>
          <w:sz w:val="24"/>
          <w:szCs w:val="24"/>
        </w:rPr>
        <w:lastRenderedPageBreak/>
        <w:drawing>
          <wp:anchor distT="0" distB="0" distL="114300" distR="114300" simplePos="0" relativeHeight="251705344" behindDoc="1" locked="0" layoutInCell="1" allowOverlap="1" wp14:anchorId="7AEA014B" wp14:editId="32F815BA">
            <wp:simplePos x="0" y="0"/>
            <wp:positionH relativeFrom="column">
              <wp:posOffset>-1056419</wp:posOffset>
            </wp:positionH>
            <wp:positionV relativeFrom="paragraph">
              <wp:posOffset>-1613535</wp:posOffset>
            </wp:positionV>
            <wp:extent cx="7520305" cy="10253980"/>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1865EB6B" w14:textId="72663DDC"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De manera seguida se explica para cada tipo de fuente la forma en que debe ser referenciada.</w:t>
      </w:r>
    </w:p>
    <w:p w14:paraId="57601117"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19052A8F" w14:textId="1B7C760D"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Libro</w:t>
      </w:r>
    </w:p>
    <w:p w14:paraId="10C98A45"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763E7CBF" w14:textId="1ECA3FBA"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&amp; Apellidos, B. B. (Año). Título. Editorial.</w:t>
      </w:r>
    </w:p>
    <w:p w14:paraId="4FFB810F"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644B28E" w14:textId="7E930904"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69CDE639"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2482E581" w14:textId="1B05F7A5"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Cruz Ramírez, M. (2009). El método Delphi en las investigaciones educacionales. Academia.</w:t>
      </w:r>
    </w:p>
    <w:p w14:paraId="4EFA2DBD"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CAB3943" w14:textId="6EB9795C"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Partes de libro</w:t>
      </w:r>
    </w:p>
    <w:p w14:paraId="5C71A61F"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FC0B068" w14:textId="0EFEDC17"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&amp; Apellidos, B. B. (Año). Título del capítulo o la entrada. En, A. A. Apellidos, Título del libro. (</w:t>
      </w:r>
      <w:proofErr w:type="spellStart"/>
      <w:r w:rsidRPr="00676F03">
        <w:rPr>
          <w:rFonts w:asciiTheme="minorHAnsi" w:hAnsiTheme="minorHAnsi" w:cstheme="minorHAnsi"/>
          <w:sz w:val="24"/>
          <w:szCs w:val="24"/>
          <w:lang w:val="es-CU"/>
        </w:rPr>
        <w:t>pp-pp</w:t>
      </w:r>
      <w:proofErr w:type="spellEnd"/>
      <w:r w:rsidRPr="00676F03">
        <w:rPr>
          <w:rFonts w:asciiTheme="minorHAnsi" w:hAnsiTheme="minorHAnsi" w:cstheme="minorHAnsi"/>
          <w:sz w:val="24"/>
          <w:szCs w:val="24"/>
          <w:lang w:val="es-CU"/>
        </w:rPr>
        <w:t>). Editorial.</w:t>
      </w:r>
    </w:p>
    <w:p w14:paraId="624E1640"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7E3C634A" w14:textId="68B8826B"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097035AA"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6DBA0218" w14:textId="30C778BA"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Picó, F. (2004). Arecibo, sol y sereno. En, F. Feliú Matilla, 200 años de literatura y periodismo: 1803-2003. (pp. 129-134). Ediciones Huracán.</w:t>
      </w:r>
    </w:p>
    <w:p w14:paraId="6F6F335C"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13EF486F" w14:textId="18124EAE"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Artículo de revista</w:t>
      </w:r>
    </w:p>
    <w:p w14:paraId="11611F3D"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DBA8B96" w14:textId="55F81936"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Apellidos, A. A., Apellidos, B. B., &amp; Apellidos, C. C. (Fecha). Título del artículo. Título de la publicación, volumen(número), </w:t>
      </w:r>
      <w:proofErr w:type="spellStart"/>
      <w:r w:rsidRPr="00676F03">
        <w:rPr>
          <w:rFonts w:asciiTheme="minorHAnsi" w:hAnsiTheme="minorHAnsi" w:cstheme="minorHAnsi"/>
          <w:sz w:val="24"/>
          <w:szCs w:val="24"/>
          <w:lang w:val="es-CU"/>
        </w:rPr>
        <w:t>xx-xx</w:t>
      </w:r>
      <w:proofErr w:type="spellEnd"/>
      <w:r w:rsidRPr="00676F03">
        <w:rPr>
          <w:rFonts w:asciiTheme="minorHAnsi" w:hAnsiTheme="minorHAnsi" w:cstheme="minorHAnsi"/>
          <w:sz w:val="24"/>
          <w:szCs w:val="24"/>
          <w:lang w:val="es-CU"/>
        </w:rPr>
        <w:t>.</w:t>
      </w:r>
    </w:p>
    <w:p w14:paraId="29EC1358"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5889DB59" w14:textId="60AEF1EE"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328424EF"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3BB0C7B7" w14:textId="1289A6C4"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López, L. B. (2006). La búsqueda bibliográfica: componente clave del proceso de investigación. DIAETA, 24(115), 31-37.</w:t>
      </w:r>
    </w:p>
    <w:p w14:paraId="45CF5AAF"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07EA7DEB" w14:textId="3ED6CF3B"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Tesis</w:t>
      </w:r>
    </w:p>
    <w:p w14:paraId="51D8D43D"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9ED49F5" w14:textId="0652FEC8"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(Año). Título de la tesis. (Tipo de tesis). Nombre de la institución.</w:t>
      </w:r>
    </w:p>
    <w:p w14:paraId="3904F13C"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2F3B0E94" w14:textId="0DA75594" w:rsidR="00676F03" w:rsidRDefault="00676F03" w:rsidP="00676F03">
      <w:pPr>
        <w:tabs>
          <w:tab w:val="left" w:pos="142"/>
        </w:tabs>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678ACCE1"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07AAFDB0" w14:textId="52E2C3D5" w:rsidR="00676F03" w:rsidRDefault="00676F03" w:rsidP="00676F03">
      <w:pPr>
        <w:tabs>
          <w:tab w:val="left" w:pos="142"/>
        </w:tabs>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Van Hiele, P. M. (1957). El problema de la comprensión: En conexión con la comprensión de los escolares en el aprendizaje de la geometría. (Tesis Doctoral). Universidad Real de Utrecht.</w:t>
      </w:r>
    </w:p>
    <w:p w14:paraId="607F9207" w14:textId="1911F39B" w:rsidR="000904B2" w:rsidRDefault="000904B2" w:rsidP="00676F03">
      <w:pPr>
        <w:tabs>
          <w:tab w:val="left" w:pos="142"/>
        </w:tabs>
        <w:ind w:left="851"/>
        <w:rPr>
          <w:rFonts w:asciiTheme="minorHAnsi" w:hAnsiTheme="minorHAnsi" w:cstheme="minorHAnsi"/>
          <w:sz w:val="24"/>
          <w:szCs w:val="24"/>
          <w:lang w:val="es-CU"/>
        </w:rPr>
      </w:pPr>
    </w:p>
    <w:p w14:paraId="60BB4BB6"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5D30C13" w14:textId="7E1AA2A0" w:rsidR="00676F03" w:rsidRDefault="000904B2" w:rsidP="00676F03">
      <w:pPr>
        <w:tabs>
          <w:tab w:val="left" w:pos="142"/>
        </w:tabs>
        <w:ind w:left="851"/>
        <w:rPr>
          <w:rStyle w:val="Textoennegrita"/>
          <w:rFonts w:asciiTheme="minorHAnsi" w:hAnsiTheme="minorHAnsi" w:cstheme="minorHAnsi"/>
          <w:sz w:val="24"/>
          <w:szCs w:val="24"/>
          <w:lang w:val="es-CU"/>
        </w:rPr>
      </w:pPr>
      <w:r w:rsidRPr="00676F03">
        <w:rPr>
          <w:rFonts w:asciiTheme="minorHAnsi" w:hAnsiTheme="minorHAnsi" w:cstheme="minorHAnsi"/>
          <w:noProof/>
          <w:sz w:val="24"/>
          <w:szCs w:val="24"/>
        </w:rPr>
        <w:lastRenderedPageBreak/>
        <w:drawing>
          <wp:anchor distT="0" distB="0" distL="114300" distR="114300" simplePos="0" relativeHeight="251706368" behindDoc="1" locked="0" layoutInCell="1" allowOverlap="1" wp14:anchorId="70392F23" wp14:editId="775B2155">
            <wp:simplePos x="0" y="0"/>
            <wp:positionH relativeFrom="column">
              <wp:posOffset>-1033670</wp:posOffset>
            </wp:positionH>
            <wp:positionV relativeFrom="paragraph">
              <wp:posOffset>-1600200</wp:posOffset>
            </wp:positionV>
            <wp:extent cx="7520305" cy="1025398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00676F03" w:rsidRPr="00676F03">
        <w:rPr>
          <w:rStyle w:val="Textoennegrita"/>
          <w:rFonts w:asciiTheme="minorHAnsi" w:hAnsiTheme="minorHAnsi" w:cstheme="minorHAnsi"/>
          <w:sz w:val="24"/>
          <w:szCs w:val="24"/>
          <w:lang w:val="es-CU"/>
        </w:rPr>
        <w:t>Ponencia</w:t>
      </w:r>
    </w:p>
    <w:p w14:paraId="5EDDD1EE" w14:textId="77777777" w:rsidR="000904B2" w:rsidRPr="00676F03" w:rsidRDefault="000904B2" w:rsidP="00676F03">
      <w:pPr>
        <w:tabs>
          <w:tab w:val="left" w:pos="142"/>
        </w:tabs>
        <w:ind w:left="851"/>
        <w:rPr>
          <w:rFonts w:asciiTheme="minorHAnsi" w:hAnsiTheme="minorHAnsi" w:cstheme="minorHAnsi"/>
          <w:sz w:val="24"/>
          <w:szCs w:val="24"/>
          <w:lang w:val="es-CU"/>
        </w:rPr>
      </w:pPr>
    </w:p>
    <w:p w14:paraId="4C830526" w14:textId="7ECB7066"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Apellidos, B. B., &amp; Apellidos, C. C. (Año). Título de la ponencia. (Tipo de contribución). Nombre del evento. Ciudad, país.</w:t>
      </w:r>
    </w:p>
    <w:p w14:paraId="5DA3EA32" w14:textId="77777777" w:rsidR="000904B2" w:rsidRPr="00676F03" w:rsidRDefault="000904B2" w:rsidP="00676F03">
      <w:pPr>
        <w:ind w:left="851"/>
        <w:rPr>
          <w:rFonts w:asciiTheme="minorHAnsi" w:hAnsiTheme="minorHAnsi" w:cstheme="minorHAnsi"/>
          <w:sz w:val="24"/>
          <w:szCs w:val="24"/>
          <w:lang w:val="es-CU"/>
        </w:rPr>
      </w:pPr>
    </w:p>
    <w:p w14:paraId="5969713F" w14:textId="745C64CA"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1793976A" w14:textId="77777777" w:rsidR="000904B2" w:rsidRPr="00676F03" w:rsidRDefault="000904B2" w:rsidP="00676F03">
      <w:pPr>
        <w:ind w:left="851"/>
        <w:rPr>
          <w:rFonts w:asciiTheme="minorHAnsi" w:hAnsiTheme="minorHAnsi" w:cstheme="minorHAnsi"/>
          <w:sz w:val="24"/>
          <w:szCs w:val="24"/>
          <w:lang w:val="es-CU"/>
        </w:rPr>
      </w:pPr>
    </w:p>
    <w:p w14:paraId="3D2A740D" w14:textId="14248511" w:rsidR="00676F03" w:rsidRDefault="00676F03" w:rsidP="00676F03">
      <w:pPr>
        <w:ind w:left="851"/>
        <w:rPr>
          <w:rFonts w:asciiTheme="minorHAnsi" w:hAnsiTheme="minorHAnsi" w:cstheme="minorHAnsi"/>
          <w:sz w:val="24"/>
          <w:szCs w:val="24"/>
          <w:lang w:val="es-CU"/>
        </w:rPr>
      </w:pPr>
      <w:proofErr w:type="spellStart"/>
      <w:r w:rsidRPr="00676F03">
        <w:rPr>
          <w:rFonts w:asciiTheme="minorHAnsi" w:hAnsiTheme="minorHAnsi" w:cstheme="minorHAnsi"/>
          <w:sz w:val="24"/>
          <w:szCs w:val="24"/>
          <w:lang w:val="es-CU"/>
        </w:rPr>
        <w:t>Rozemblum</w:t>
      </w:r>
      <w:proofErr w:type="spellEnd"/>
      <w:r w:rsidRPr="00676F03">
        <w:rPr>
          <w:rFonts w:asciiTheme="minorHAnsi" w:hAnsiTheme="minorHAnsi" w:cstheme="minorHAnsi"/>
          <w:sz w:val="24"/>
          <w:szCs w:val="24"/>
          <w:lang w:val="es-CU"/>
        </w:rPr>
        <w:t xml:space="preserve">, C., Unzurrunzaga, C., </w:t>
      </w:r>
      <w:proofErr w:type="spellStart"/>
      <w:r w:rsidRPr="00676F03">
        <w:rPr>
          <w:rFonts w:asciiTheme="minorHAnsi" w:hAnsiTheme="minorHAnsi" w:cstheme="minorHAnsi"/>
          <w:sz w:val="24"/>
          <w:szCs w:val="24"/>
          <w:lang w:val="es-CU"/>
        </w:rPr>
        <w:t>Pucacco</w:t>
      </w:r>
      <w:proofErr w:type="spellEnd"/>
      <w:r w:rsidRPr="00676F03">
        <w:rPr>
          <w:rFonts w:asciiTheme="minorHAnsi" w:hAnsiTheme="minorHAnsi" w:cstheme="minorHAnsi"/>
          <w:sz w:val="24"/>
          <w:szCs w:val="24"/>
          <w:lang w:val="es-CU"/>
        </w:rPr>
        <w:t xml:space="preserve">, C., &amp; </w:t>
      </w:r>
      <w:proofErr w:type="spellStart"/>
      <w:r w:rsidRPr="00676F03">
        <w:rPr>
          <w:rFonts w:asciiTheme="minorHAnsi" w:hAnsiTheme="minorHAnsi" w:cstheme="minorHAnsi"/>
          <w:sz w:val="24"/>
          <w:szCs w:val="24"/>
          <w:lang w:val="es-CU"/>
        </w:rPr>
        <w:t>Banzato</w:t>
      </w:r>
      <w:proofErr w:type="spellEnd"/>
      <w:r w:rsidRPr="00676F03">
        <w:rPr>
          <w:rFonts w:asciiTheme="minorHAnsi" w:hAnsiTheme="minorHAnsi" w:cstheme="minorHAnsi"/>
          <w:sz w:val="24"/>
          <w:szCs w:val="24"/>
          <w:lang w:val="es-CU"/>
        </w:rPr>
        <w:t>, G. (2012). Parámetros de evaluación para la inclusión e indización de revistas científicas en bases de datos locales e internacionales. Análisis sobre su aporte a la calidad de las publicaciones de Humanidades y Ciencias Sociales. (Ponencia). VII Jornadas de Sociología de la UNLP. La Plata, Argentina.</w:t>
      </w:r>
    </w:p>
    <w:p w14:paraId="5811A28F" w14:textId="77777777" w:rsidR="000904B2" w:rsidRPr="00676F03" w:rsidRDefault="000904B2" w:rsidP="00676F03">
      <w:pPr>
        <w:ind w:left="851"/>
        <w:rPr>
          <w:rFonts w:asciiTheme="minorHAnsi" w:hAnsiTheme="minorHAnsi" w:cstheme="minorHAnsi"/>
          <w:sz w:val="24"/>
          <w:szCs w:val="24"/>
          <w:lang w:val="es-CU"/>
        </w:rPr>
      </w:pPr>
    </w:p>
    <w:p w14:paraId="20B2DB5C" w14:textId="3796296F"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Medios audiovisuales</w:t>
      </w:r>
    </w:p>
    <w:p w14:paraId="16C046DE" w14:textId="77777777" w:rsidR="000904B2" w:rsidRPr="00676F03" w:rsidRDefault="000904B2" w:rsidP="00676F03">
      <w:pPr>
        <w:ind w:left="851"/>
        <w:rPr>
          <w:rFonts w:asciiTheme="minorHAnsi" w:hAnsiTheme="minorHAnsi" w:cstheme="minorHAnsi"/>
          <w:sz w:val="24"/>
          <w:szCs w:val="24"/>
          <w:lang w:val="es-CU"/>
        </w:rPr>
      </w:pPr>
    </w:p>
    <w:p w14:paraId="08961A96" w14:textId="696B6752"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del director. (Fecha). Título de la fuente. [Tipo de medio]. Compañía productora.</w:t>
      </w:r>
    </w:p>
    <w:p w14:paraId="5867A93A" w14:textId="77777777" w:rsidR="000904B2" w:rsidRPr="00676F03" w:rsidRDefault="000904B2" w:rsidP="00676F03">
      <w:pPr>
        <w:ind w:left="851"/>
        <w:rPr>
          <w:rFonts w:asciiTheme="minorHAnsi" w:hAnsiTheme="minorHAnsi" w:cstheme="minorHAnsi"/>
          <w:sz w:val="24"/>
          <w:szCs w:val="24"/>
          <w:lang w:val="es-CU"/>
        </w:rPr>
      </w:pPr>
    </w:p>
    <w:p w14:paraId="0186AEE2" w14:textId="1BD3FA41"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2E343D79" w14:textId="77777777" w:rsidR="000904B2" w:rsidRPr="00676F03" w:rsidRDefault="000904B2" w:rsidP="00676F03">
      <w:pPr>
        <w:ind w:left="851"/>
        <w:rPr>
          <w:rFonts w:asciiTheme="minorHAnsi" w:hAnsiTheme="minorHAnsi" w:cstheme="minorHAnsi"/>
          <w:sz w:val="24"/>
          <w:szCs w:val="24"/>
          <w:lang w:val="es-CU"/>
        </w:rPr>
      </w:pPr>
    </w:p>
    <w:p w14:paraId="26EFC508" w14:textId="252704BB"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Cameron, J. (1997). </w:t>
      </w:r>
      <w:proofErr w:type="spellStart"/>
      <w:r w:rsidRPr="00676F03">
        <w:rPr>
          <w:rFonts w:asciiTheme="minorHAnsi" w:hAnsiTheme="minorHAnsi" w:cstheme="minorHAnsi"/>
          <w:sz w:val="24"/>
          <w:szCs w:val="24"/>
          <w:lang w:val="es-CU"/>
        </w:rPr>
        <w:t>Titanic</w:t>
      </w:r>
      <w:proofErr w:type="spellEnd"/>
      <w:r w:rsidRPr="00676F03">
        <w:rPr>
          <w:rFonts w:asciiTheme="minorHAnsi" w:hAnsiTheme="minorHAnsi" w:cstheme="minorHAnsi"/>
          <w:sz w:val="24"/>
          <w:szCs w:val="24"/>
          <w:lang w:val="es-CU"/>
        </w:rPr>
        <w:t>. ‎[Película]. 20th Century Fox‎.</w:t>
      </w:r>
    </w:p>
    <w:p w14:paraId="64ED2F21" w14:textId="77777777" w:rsidR="000904B2" w:rsidRPr="00676F03" w:rsidRDefault="000904B2" w:rsidP="00676F03">
      <w:pPr>
        <w:ind w:left="851"/>
        <w:rPr>
          <w:rFonts w:asciiTheme="minorHAnsi" w:hAnsiTheme="minorHAnsi" w:cstheme="minorHAnsi"/>
          <w:sz w:val="24"/>
          <w:szCs w:val="24"/>
          <w:lang w:val="es-CU"/>
        </w:rPr>
      </w:pPr>
    </w:p>
    <w:p w14:paraId="57668ED6" w14:textId="7A3603D7"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Fuentes electrónicas</w:t>
      </w:r>
    </w:p>
    <w:p w14:paraId="053E3CCE" w14:textId="77777777" w:rsidR="000904B2" w:rsidRPr="00676F03" w:rsidRDefault="000904B2" w:rsidP="00676F03">
      <w:pPr>
        <w:ind w:left="851"/>
        <w:rPr>
          <w:rFonts w:asciiTheme="minorHAnsi" w:hAnsiTheme="minorHAnsi" w:cstheme="minorHAnsi"/>
          <w:sz w:val="24"/>
          <w:szCs w:val="24"/>
          <w:lang w:val="es-CU"/>
        </w:rPr>
      </w:pPr>
    </w:p>
    <w:p w14:paraId="14827F4D" w14:textId="3FAF5B51"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(Año). Título de la fuente. Nombre del sitio. URL</w:t>
      </w:r>
    </w:p>
    <w:p w14:paraId="454EF9E8" w14:textId="77777777" w:rsidR="000904B2" w:rsidRPr="00676F03" w:rsidRDefault="000904B2" w:rsidP="00676F03">
      <w:pPr>
        <w:ind w:left="851"/>
        <w:rPr>
          <w:rFonts w:asciiTheme="minorHAnsi" w:hAnsiTheme="minorHAnsi" w:cstheme="minorHAnsi"/>
          <w:sz w:val="24"/>
          <w:szCs w:val="24"/>
          <w:lang w:val="es-CU"/>
        </w:rPr>
      </w:pPr>
    </w:p>
    <w:p w14:paraId="6D5A56C8" w14:textId="01D61E10"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0E4C0B0E" w14:textId="77777777" w:rsidR="000904B2" w:rsidRPr="00676F03" w:rsidRDefault="000904B2" w:rsidP="00676F03">
      <w:pPr>
        <w:ind w:left="851"/>
        <w:rPr>
          <w:rFonts w:asciiTheme="minorHAnsi" w:hAnsiTheme="minorHAnsi" w:cstheme="minorHAnsi"/>
          <w:sz w:val="24"/>
          <w:szCs w:val="24"/>
          <w:lang w:val="es-CU"/>
        </w:rPr>
      </w:pPr>
    </w:p>
    <w:p w14:paraId="3DC01E22" w14:textId="1F5075A2"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Bruguera i </w:t>
      </w:r>
      <w:proofErr w:type="spellStart"/>
      <w:r w:rsidRPr="00676F03">
        <w:rPr>
          <w:rFonts w:asciiTheme="minorHAnsi" w:hAnsiTheme="minorHAnsi" w:cstheme="minorHAnsi"/>
          <w:sz w:val="24"/>
          <w:szCs w:val="24"/>
          <w:lang w:val="es-CU"/>
        </w:rPr>
        <w:t>Payà</w:t>
      </w:r>
      <w:proofErr w:type="spellEnd"/>
      <w:r w:rsidRPr="00676F03">
        <w:rPr>
          <w:rFonts w:asciiTheme="minorHAnsi" w:hAnsiTheme="minorHAnsi" w:cstheme="minorHAnsi"/>
          <w:sz w:val="24"/>
          <w:szCs w:val="24"/>
          <w:lang w:val="es-CU"/>
        </w:rPr>
        <w:t xml:space="preserve">, E. (2012). Proceso de búsqueda y localización de información por Internet. UOC. </w:t>
      </w:r>
      <w:hyperlink r:id="rId6" w:history="1">
        <w:r w:rsidR="000904B2" w:rsidRPr="00984870">
          <w:rPr>
            <w:rStyle w:val="Hipervnculo"/>
            <w:rFonts w:asciiTheme="minorHAnsi" w:hAnsiTheme="minorHAnsi" w:cstheme="minorHAnsi"/>
            <w:sz w:val="24"/>
            <w:szCs w:val="24"/>
            <w:lang w:val="es-CU"/>
          </w:rPr>
          <w:t>http://openaccess.uoc.edu/webapps/o2/bitstream/10609/17829/1/UW07_00071_02418.pdf</w:t>
        </w:r>
      </w:hyperlink>
    </w:p>
    <w:p w14:paraId="365EA7D0" w14:textId="77777777" w:rsidR="000904B2" w:rsidRPr="00676F03" w:rsidRDefault="000904B2" w:rsidP="00676F03">
      <w:pPr>
        <w:ind w:left="851"/>
        <w:rPr>
          <w:rFonts w:asciiTheme="minorHAnsi" w:hAnsiTheme="minorHAnsi" w:cstheme="minorHAnsi"/>
          <w:sz w:val="24"/>
          <w:szCs w:val="24"/>
          <w:lang w:val="es-CU"/>
        </w:rPr>
      </w:pPr>
    </w:p>
    <w:p w14:paraId="0E50D259" w14:textId="01F29296"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Autor institucional</w:t>
      </w:r>
    </w:p>
    <w:p w14:paraId="51EE30A0" w14:textId="77777777" w:rsidR="000904B2" w:rsidRPr="00676F03" w:rsidRDefault="000904B2" w:rsidP="00676F03">
      <w:pPr>
        <w:ind w:left="851"/>
        <w:rPr>
          <w:rFonts w:asciiTheme="minorHAnsi" w:hAnsiTheme="minorHAnsi" w:cstheme="minorHAnsi"/>
          <w:sz w:val="24"/>
          <w:szCs w:val="24"/>
          <w:lang w:val="es-CU"/>
        </w:rPr>
      </w:pPr>
    </w:p>
    <w:p w14:paraId="4DA26B8F" w14:textId="39CC4371"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Impreso</w:t>
      </w:r>
    </w:p>
    <w:p w14:paraId="6C44244F" w14:textId="77777777" w:rsidR="000904B2" w:rsidRPr="00676F03" w:rsidRDefault="000904B2" w:rsidP="00676F03">
      <w:pPr>
        <w:ind w:left="851"/>
        <w:rPr>
          <w:rFonts w:asciiTheme="minorHAnsi" w:hAnsiTheme="minorHAnsi" w:cstheme="minorHAnsi"/>
          <w:sz w:val="24"/>
          <w:szCs w:val="24"/>
          <w:lang w:val="es-CU"/>
        </w:rPr>
      </w:pPr>
    </w:p>
    <w:p w14:paraId="6B0534DF" w14:textId="0D31D7E0"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País. Nombre de la Institución. (Año). Título de la fuente. Editorial.</w:t>
      </w:r>
    </w:p>
    <w:p w14:paraId="4C335283" w14:textId="77777777" w:rsidR="000904B2" w:rsidRPr="00676F03" w:rsidRDefault="000904B2" w:rsidP="00676F03">
      <w:pPr>
        <w:ind w:left="851"/>
        <w:rPr>
          <w:rFonts w:asciiTheme="minorHAnsi" w:hAnsiTheme="minorHAnsi" w:cstheme="minorHAnsi"/>
          <w:sz w:val="24"/>
          <w:szCs w:val="24"/>
          <w:lang w:val="es-CU"/>
        </w:rPr>
      </w:pPr>
    </w:p>
    <w:p w14:paraId="41CA4CBE" w14:textId="67F156E3"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309F2080" w14:textId="77777777" w:rsidR="000904B2" w:rsidRPr="00676F03" w:rsidRDefault="000904B2" w:rsidP="00676F03">
      <w:pPr>
        <w:ind w:left="851"/>
        <w:rPr>
          <w:rFonts w:asciiTheme="minorHAnsi" w:hAnsiTheme="minorHAnsi" w:cstheme="minorHAnsi"/>
          <w:sz w:val="24"/>
          <w:szCs w:val="24"/>
          <w:lang w:val="es-CU"/>
        </w:rPr>
      </w:pPr>
    </w:p>
    <w:p w14:paraId="08EEE713" w14:textId="63AEA6C4"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Ecuador. Secretaría Nacional de Planificación y Desarrollo. (2013). Plan Nacional de Desarrollo / Plan Nacional para el Buen Vivir 2013-2017. SENPLADES.</w:t>
      </w:r>
    </w:p>
    <w:p w14:paraId="3E4085FE" w14:textId="77777777" w:rsidR="000904B2" w:rsidRPr="00676F03" w:rsidRDefault="000904B2" w:rsidP="00676F03">
      <w:pPr>
        <w:ind w:left="851"/>
        <w:rPr>
          <w:rFonts w:asciiTheme="minorHAnsi" w:hAnsiTheme="minorHAnsi" w:cstheme="minorHAnsi"/>
          <w:sz w:val="24"/>
          <w:szCs w:val="24"/>
          <w:lang w:val="es-CU"/>
        </w:rPr>
      </w:pPr>
    </w:p>
    <w:p w14:paraId="50237368" w14:textId="33C5F2AC" w:rsidR="00676F03" w:rsidRDefault="000904B2" w:rsidP="00676F03">
      <w:pPr>
        <w:ind w:left="851"/>
        <w:rPr>
          <w:rStyle w:val="Textoennegrita"/>
          <w:rFonts w:asciiTheme="minorHAnsi" w:hAnsiTheme="minorHAnsi" w:cstheme="minorHAnsi"/>
          <w:sz w:val="24"/>
          <w:szCs w:val="24"/>
          <w:lang w:val="es-CU"/>
        </w:rPr>
      </w:pPr>
      <w:r w:rsidRPr="00676F03">
        <w:rPr>
          <w:rFonts w:asciiTheme="minorHAnsi" w:hAnsiTheme="minorHAnsi" w:cstheme="minorHAnsi"/>
          <w:noProof/>
          <w:sz w:val="24"/>
          <w:szCs w:val="24"/>
        </w:rPr>
        <w:lastRenderedPageBreak/>
        <w:drawing>
          <wp:anchor distT="0" distB="0" distL="114300" distR="114300" simplePos="0" relativeHeight="251709440" behindDoc="1" locked="0" layoutInCell="1" allowOverlap="1" wp14:anchorId="5F6DA628" wp14:editId="5677C665">
            <wp:simplePos x="0" y="0"/>
            <wp:positionH relativeFrom="column">
              <wp:posOffset>-1063487</wp:posOffset>
            </wp:positionH>
            <wp:positionV relativeFrom="paragraph">
              <wp:posOffset>-1610139</wp:posOffset>
            </wp:positionV>
            <wp:extent cx="7520305" cy="10253980"/>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76F03" w:rsidRPr="00676F03">
        <w:rPr>
          <w:rStyle w:val="Textoennegrita"/>
          <w:rFonts w:asciiTheme="minorHAnsi" w:hAnsiTheme="minorHAnsi" w:cstheme="minorHAnsi"/>
          <w:sz w:val="24"/>
          <w:szCs w:val="24"/>
          <w:lang w:val="es-CU"/>
        </w:rPr>
        <w:t>On</w:t>
      </w:r>
      <w:proofErr w:type="spellEnd"/>
      <w:r w:rsidR="00676F03" w:rsidRPr="00676F03">
        <w:rPr>
          <w:rStyle w:val="Textoennegrita"/>
          <w:rFonts w:asciiTheme="minorHAnsi" w:hAnsiTheme="minorHAnsi" w:cstheme="minorHAnsi"/>
          <w:sz w:val="24"/>
          <w:szCs w:val="24"/>
          <w:lang w:val="es-CU"/>
        </w:rPr>
        <w:t xml:space="preserve"> line</w:t>
      </w:r>
    </w:p>
    <w:p w14:paraId="4BFB769E" w14:textId="77777777" w:rsidR="000904B2" w:rsidRPr="00676F03" w:rsidRDefault="000904B2" w:rsidP="00676F03">
      <w:pPr>
        <w:ind w:left="851"/>
        <w:rPr>
          <w:rFonts w:asciiTheme="minorHAnsi" w:hAnsiTheme="minorHAnsi" w:cstheme="minorHAnsi"/>
          <w:sz w:val="24"/>
          <w:szCs w:val="24"/>
          <w:lang w:val="es-CU"/>
        </w:rPr>
      </w:pPr>
    </w:p>
    <w:p w14:paraId="7B0F3CC3" w14:textId="49FA5F6A"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País. Nombre de la Institución. (Año). Título de la fuente. Publicación donde se aloja. URL</w:t>
      </w:r>
    </w:p>
    <w:p w14:paraId="252B3B74" w14:textId="77777777" w:rsidR="000904B2" w:rsidRPr="00676F03" w:rsidRDefault="000904B2" w:rsidP="00676F03">
      <w:pPr>
        <w:ind w:left="851"/>
        <w:rPr>
          <w:rFonts w:asciiTheme="minorHAnsi" w:hAnsiTheme="minorHAnsi" w:cstheme="minorHAnsi"/>
          <w:sz w:val="24"/>
          <w:szCs w:val="24"/>
          <w:lang w:val="es-CU"/>
        </w:rPr>
      </w:pPr>
    </w:p>
    <w:p w14:paraId="129AF8D5" w14:textId="069491BC"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0CA77C71" w14:textId="77777777" w:rsidR="000904B2" w:rsidRPr="00676F03" w:rsidRDefault="000904B2" w:rsidP="00676F03">
      <w:pPr>
        <w:ind w:left="851"/>
        <w:rPr>
          <w:rFonts w:asciiTheme="minorHAnsi" w:hAnsiTheme="minorHAnsi" w:cstheme="minorHAnsi"/>
          <w:sz w:val="24"/>
          <w:szCs w:val="24"/>
          <w:lang w:val="es-CU"/>
        </w:rPr>
      </w:pPr>
    </w:p>
    <w:p w14:paraId="5E48BDBF" w14:textId="4E29678B"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 xml:space="preserve">Ecuador. Asamblea Nacional Constituyente. (2008). Constitución Política de la República del Ecuador. Registro Oficial 449. </w:t>
      </w:r>
      <w:hyperlink r:id="rId7" w:history="1">
        <w:r w:rsidR="000904B2" w:rsidRPr="00984870">
          <w:rPr>
            <w:rStyle w:val="Hipervnculo"/>
            <w:rFonts w:asciiTheme="minorHAnsi" w:hAnsiTheme="minorHAnsi" w:cstheme="minorHAnsi"/>
            <w:sz w:val="24"/>
            <w:szCs w:val="24"/>
            <w:lang w:val="es-CU"/>
          </w:rPr>
          <w:t>https://www.cec-epn.edu.ec/wp-content/uploads/2016/03/Constitucion.pdf</w:t>
        </w:r>
      </w:hyperlink>
    </w:p>
    <w:p w14:paraId="7614162B" w14:textId="77777777" w:rsidR="000904B2" w:rsidRPr="00676F03" w:rsidRDefault="000904B2" w:rsidP="00676F03">
      <w:pPr>
        <w:ind w:left="851"/>
        <w:rPr>
          <w:rFonts w:asciiTheme="minorHAnsi" w:hAnsiTheme="minorHAnsi" w:cstheme="minorHAnsi"/>
          <w:sz w:val="24"/>
          <w:szCs w:val="24"/>
          <w:lang w:val="es-CU"/>
        </w:rPr>
      </w:pPr>
    </w:p>
    <w:p w14:paraId="27A43556" w14:textId="38651136"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Manuscrito sin publicar</w:t>
      </w:r>
    </w:p>
    <w:p w14:paraId="18521EC2" w14:textId="77777777" w:rsidR="000904B2" w:rsidRPr="00676F03" w:rsidRDefault="000904B2" w:rsidP="00676F03">
      <w:pPr>
        <w:ind w:left="851"/>
        <w:rPr>
          <w:rFonts w:asciiTheme="minorHAnsi" w:hAnsiTheme="minorHAnsi" w:cstheme="minorHAnsi"/>
          <w:sz w:val="24"/>
          <w:szCs w:val="24"/>
          <w:lang w:val="es-CU"/>
        </w:rPr>
      </w:pPr>
    </w:p>
    <w:p w14:paraId="619EDBC3" w14:textId="2172BFA9"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Apellidos, A. A., Apellidos, B. B., &amp; Apellidos, C. C. (Fecha). Título de la fuente. (Estado del manuscrito). Institución.</w:t>
      </w:r>
    </w:p>
    <w:p w14:paraId="4A2F7F4D" w14:textId="77777777" w:rsidR="000904B2" w:rsidRPr="00676F03" w:rsidRDefault="000904B2" w:rsidP="00676F03">
      <w:pPr>
        <w:ind w:left="851"/>
        <w:rPr>
          <w:rFonts w:asciiTheme="minorHAnsi" w:hAnsiTheme="minorHAnsi" w:cstheme="minorHAnsi"/>
          <w:sz w:val="24"/>
          <w:szCs w:val="24"/>
          <w:lang w:val="es-CU"/>
        </w:rPr>
      </w:pPr>
    </w:p>
    <w:p w14:paraId="2661B889" w14:textId="1B337CB3"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Ejemplo:</w:t>
      </w:r>
    </w:p>
    <w:p w14:paraId="21439CB2" w14:textId="77777777" w:rsidR="000904B2" w:rsidRPr="00676F03" w:rsidRDefault="000904B2" w:rsidP="00676F03">
      <w:pPr>
        <w:ind w:left="851"/>
        <w:rPr>
          <w:rFonts w:asciiTheme="minorHAnsi" w:hAnsiTheme="minorHAnsi" w:cstheme="minorHAnsi"/>
          <w:sz w:val="24"/>
          <w:szCs w:val="24"/>
          <w:lang w:val="es-CU"/>
        </w:rPr>
      </w:pPr>
    </w:p>
    <w:p w14:paraId="0DF11A71" w14:textId="39DF1EF3" w:rsidR="00676F03" w:rsidRDefault="00676F03" w:rsidP="00676F03">
      <w:pPr>
        <w:ind w:left="851"/>
        <w:rPr>
          <w:rFonts w:asciiTheme="minorHAnsi" w:hAnsiTheme="minorHAnsi" w:cstheme="minorHAnsi"/>
          <w:sz w:val="24"/>
          <w:szCs w:val="24"/>
          <w:lang w:val="es-CU"/>
        </w:rPr>
      </w:pPr>
      <w:r w:rsidRPr="00676F03">
        <w:rPr>
          <w:rFonts w:asciiTheme="minorHAnsi" w:hAnsiTheme="minorHAnsi" w:cstheme="minorHAnsi"/>
          <w:sz w:val="24"/>
          <w:szCs w:val="24"/>
          <w:lang w:val="es-CU"/>
        </w:rPr>
        <w:t>León González, J. L., López Bastida, E. J., &amp; Mora Quintana, E. C. (2019). Impacto y visibilidad de las revistas científicas de la Universidad de Cienfuegos. (Manuscrito sin publicar). Universidad de Cienfuegos.</w:t>
      </w:r>
    </w:p>
    <w:p w14:paraId="3FB3124A" w14:textId="77777777" w:rsidR="000904B2" w:rsidRPr="00676F03" w:rsidRDefault="000904B2" w:rsidP="00676F03">
      <w:pPr>
        <w:ind w:left="851"/>
        <w:rPr>
          <w:rFonts w:asciiTheme="minorHAnsi" w:hAnsiTheme="minorHAnsi" w:cstheme="minorHAnsi"/>
          <w:sz w:val="24"/>
          <w:szCs w:val="24"/>
          <w:lang w:val="es-CU"/>
        </w:rPr>
      </w:pPr>
    </w:p>
    <w:p w14:paraId="75901D24" w14:textId="53D17BB2" w:rsidR="00676F03" w:rsidRDefault="00676F03" w:rsidP="00676F03">
      <w:pPr>
        <w:ind w:left="851"/>
        <w:rPr>
          <w:rStyle w:val="Textoennegrita"/>
          <w:rFonts w:asciiTheme="minorHAnsi" w:hAnsiTheme="minorHAnsi" w:cstheme="minorHAnsi"/>
          <w:sz w:val="24"/>
          <w:szCs w:val="24"/>
          <w:lang w:val="es-CU"/>
        </w:rPr>
      </w:pPr>
      <w:r w:rsidRPr="00676F03">
        <w:rPr>
          <w:rStyle w:val="Textoennegrita"/>
          <w:rFonts w:asciiTheme="minorHAnsi" w:hAnsiTheme="minorHAnsi" w:cstheme="minorHAnsi"/>
          <w:sz w:val="24"/>
          <w:szCs w:val="24"/>
          <w:lang w:val="es-CU"/>
        </w:rPr>
        <w:t>Notas:</w:t>
      </w:r>
    </w:p>
    <w:p w14:paraId="26833B33" w14:textId="77777777" w:rsidR="000904B2" w:rsidRPr="00676F03" w:rsidRDefault="000904B2" w:rsidP="00676F03">
      <w:pPr>
        <w:ind w:left="851"/>
        <w:rPr>
          <w:rFonts w:asciiTheme="minorHAnsi" w:hAnsiTheme="minorHAnsi" w:cstheme="minorHAnsi"/>
          <w:sz w:val="24"/>
          <w:szCs w:val="24"/>
          <w:lang w:val="es-CU"/>
        </w:rPr>
      </w:pPr>
    </w:p>
    <w:p w14:paraId="63832F62" w14:textId="77777777" w:rsidR="000904B2" w:rsidRDefault="00676F03" w:rsidP="000904B2">
      <w:pPr>
        <w:pStyle w:val="Prrafodelista"/>
        <w:numPr>
          <w:ilvl w:val="0"/>
          <w:numId w:val="6"/>
        </w:numPr>
        <w:rPr>
          <w:rFonts w:asciiTheme="minorHAnsi" w:hAnsiTheme="minorHAnsi" w:cstheme="minorHAnsi"/>
          <w:sz w:val="24"/>
          <w:szCs w:val="24"/>
          <w:lang w:val="es-CU"/>
        </w:rPr>
      </w:pPr>
      <w:r w:rsidRPr="000904B2">
        <w:rPr>
          <w:rFonts w:asciiTheme="minorHAnsi" w:hAnsiTheme="minorHAnsi" w:cstheme="minorHAnsi"/>
          <w:sz w:val="24"/>
          <w:szCs w:val="24"/>
          <w:lang w:val="es-CU"/>
        </w:rPr>
        <w:t>El Consejo Editorial se reserva el derecho de realizar la corrección de estilo y los cambios que considere pertinentes para mejorar la calidad del artículo.</w:t>
      </w:r>
    </w:p>
    <w:p w14:paraId="6C469FCB" w14:textId="47F38006" w:rsidR="00A80B0C" w:rsidRPr="000904B2" w:rsidRDefault="00676F03" w:rsidP="000904B2">
      <w:pPr>
        <w:pStyle w:val="Prrafodelista"/>
        <w:numPr>
          <w:ilvl w:val="0"/>
          <w:numId w:val="6"/>
        </w:numPr>
        <w:rPr>
          <w:rFonts w:asciiTheme="minorHAnsi" w:hAnsiTheme="minorHAnsi" w:cstheme="minorHAnsi"/>
          <w:sz w:val="24"/>
          <w:szCs w:val="24"/>
          <w:lang w:val="es-CU"/>
        </w:rPr>
      </w:pPr>
      <w:r w:rsidRPr="000904B2">
        <w:rPr>
          <w:rFonts w:asciiTheme="minorHAnsi" w:hAnsiTheme="minorHAnsi" w:cstheme="minorHAnsi"/>
          <w:sz w:val="24"/>
          <w:szCs w:val="24"/>
          <w:lang w:val="es-CU"/>
        </w:rPr>
        <w:t>Consulte la plantilla de artículo para mayor información.</w:t>
      </w:r>
    </w:p>
    <w:sectPr w:rsidR="00A80B0C" w:rsidRPr="000904B2" w:rsidSect="000904B2">
      <w:type w:val="continuous"/>
      <w:pgSz w:w="11900" w:h="16840"/>
      <w:pgMar w:top="2552" w:right="440" w:bottom="156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BA7"/>
    <w:multiLevelType w:val="hybridMultilevel"/>
    <w:tmpl w:val="7898BCB4"/>
    <w:lvl w:ilvl="0" w:tplc="EAB82A54">
      <w:start w:val="1"/>
      <w:numFmt w:val="lowerLetter"/>
      <w:lvlText w:val="%1)"/>
      <w:lvlJc w:val="left"/>
      <w:pPr>
        <w:ind w:left="586" w:hanging="360"/>
        <w:jc w:val="left"/>
      </w:pPr>
      <w:rPr>
        <w:rFonts w:ascii="Calibri" w:eastAsia="Calibri" w:hAnsi="Calibri" w:cs="Calibri" w:hint="default"/>
        <w:w w:val="100"/>
        <w:sz w:val="24"/>
        <w:szCs w:val="24"/>
        <w:lang w:val="es-ES" w:eastAsia="en-US" w:bidi="ar-SA"/>
      </w:rPr>
    </w:lvl>
    <w:lvl w:ilvl="1" w:tplc="32D0C4FE">
      <w:numFmt w:val="bullet"/>
      <w:lvlText w:val="•"/>
      <w:lvlJc w:val="left"/>
      <w:pPr>
        <w:ind w:left="1500" w:hanging="360"/>
      </w:pPr>
      <w:rPr>
        <w:rFonts w:hint="default"/>
        <w:lang w:val="es-ES" w:eastAsia="en-US" w:bidi="ar-SA"/>
      </w:rPr>
    </w:lvl>
    <w:lvl w:ilvl="2" w:tplc="DD187112">
      <w:numFmt w:val="bullet"/>
      <w:lvlText w:val="•"/>
      <w:lvlJc w:val="left"/>
      <w:pPr>
        <w:ind w:left="2420" w:hanging="360"/>
      </w:pPr>
      <w:rPr>
        <w:rFonts w:hint="default"/>
        <w:lang w:val="es-ES" w:eastAsia="en-US" w:bidi="ar-SA"/>
      </w:rPr>
    </w:lvl>
    <w:lvl w:ilvl="3" w:tplc="5008AD78">
      <w:numFmt w:val="bullet"/>
      <w:lvlText w:val="•"/>
      <w:lvlJc w:val="left"/>
      <w:pPr>
        <w:ind w:left="3340" w:hanging="360"/>
      </w:pPr>
      <w:rPr>
        <w:rFonts w:hint="default"/>
        <w:lang w:val="es-ES" w:eastAsia="en-US" w:bidi="ar-SA"/>
      </w:rPr>
    </w:lvl>
    <w:lvl w:ilvl="4" w:tplc="8A90505C">
      <w:numFmt w:val="bullet"/>
      <w:lvlText w:val="•"/>
      <w:lvlJc w:val="left"/>
      <w:pPr>
        <w:ind w:left="4260" w:hanging="360"/>
      </w:pPr>
      <w:rPr>
        <w:rFonts w:hint="default"/>
        <w:lang w:val="es-ES" w:eastAsia="en-US" w:bidi="ar-SA"/>
      </w:rPr>
    </w:lvl>
    <w:lvl w:ilvl="5" w:tplc="48FEBDEC">
      <w:numFmt w:val="bullet"/>
      <w:lvlText w:val="•"/>
      <w:lvlJc w:val="left"/>
      <w:pPr>
        <w:ind w:left="5180" w:hanging="360"/>
      </w:pPr>
      <w:rPr>
        <w:rFonts w:hint="default"/>
        <w:lang w:val="es-ES" w:eastAsia="en-US" w:bidi="ar-SA"/>
      </w:rPr>
    </w:lvl>
    <w:lvl w:ilvl="6" w:tplc="82045DBA">
      <w:numFmt w:val="bullet"/>
      <w:lvlText w:val="•"/>
      <w:lvlJc w:val="left"/>
      <w:pPr>
        <w:ind w:left="6100" w:hanging="360"/>
      </w:pPr>
      <w:rPr>
        <w:rFonts w:hint="default"/>
        <w:lang w:val="es-ES" w:eastAsia="en-US" w:bidi="ar-SA"/>
      </w:rPr>
    </w:lvl>
    <w:lvl w:ilvl="7" w:tplc="40EE3F8C">
      <w:numFmt w:val="bullet"/>
      <w:lvlText w:val="•"/>
      <w:lvlJc w:val="left"/>
      <w:pPr>
        <w:ind w:left="7020" w:hanging="360"/>
      </w:pPr>
      <w:rPr>
        <w:rFonts w:hint="default"/>
        <w:lang w:val="es-ES" w:eastAsia="en-US" w:bidi="ar-SA"/>
      </w:rPr>
    </w:lvl>
    <w:lvl w:ilvl="8" w:tplc="66402EEA">
      <w:numFmt w:val="bullet"/>
      <w:lvlText w:val="•"/>
      <w:lvlJc w:val="left"/>
      <w:pPr>
        <w:ind w:left="7940" w:hanging="360"/>
      </w:pPr>
      <w:rPr>
        <w:rFonts w:hint="default"/>
        <w:lang w:val="es-ES" w:eastAsia="en-US" w:bidi="ar-SA"/>
      </w:rPr>
    </w:lvl>
  </w:abstractNum>
  <w:abstractNum w:abstractNumId="1" w15:restartNumberingAfterBreak="0">
    <w:nsid w:val="13821E7F"/>
    <w:multiLevelType w:val="hybridMultilevel"/>
    <w:tmpl w:val="7108B8B2"/>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 w15:restartNumberingAfterBreak="0">
    <w:nsid w:val="14967656"/>
    <w:multiLevelType w:val="hybridMultilevel"/>
    <w:tmpl w:val="14F08C0C"/>
    <w:lvl w:ilvl="0" w:tplc="3FEEF45E">
      <w:numFmt w:val="bullet"/>
      <w:lvlText w:val=""/>
      <w:lvlJc w:val="left"/>
      <w:pPr>
        <w:ind w:left="586" w:hanging="360"/>
      </w:pPr>
      <w:rPr>
        <w:rFonts w:ascii="Symbol" w:eastAsia="Symbol" w:hAnsi="Symbol" w:cs="Symbol" w:hint="default"/>
        <w:w w:val="100"/>
        <w:sz w:val="24"/>
        <w:szCs w:val="24"/>
        <w:lang w:val="es-ES" w:eastAsia="en-US" w:bidi="ar-SA"/>
      </w:rPr>
    </w:lvl>
    <w:lvl w:ilvl="1" w:tplc="59880F2A">
      <w:numFmt w:val="bullet"/>
      <w:lvlText w:val=""/>
      <w:lvlJc w:val="left"/>
      <w:pPr>
        <w:ind w:left="1016" w:hanging="360"/>
      </w:pPr>
      <w:rPr>
        <w:rFonts w:ascii="Symbol" w:eastAsia="Symbol" w:hAnsi="Symbol" w:cs="Symbol" w:hint="default"/>
        <w:w w:val="100"/>
        <w:sz w:val="24"/>
        <w:szCs w:val="24"/>
        <w:lang w:val="es-ES" w:eastAsia="en-US" w:bidi="ar-SA"/>
      </w:rPr>
    </w:lvl>
    <w:lvl w:ilvl="2" w:tplc="16922E4E">
      <w:numFmt w:val="bullet"/>
      <w:lvlText w:val="•"/>
      <w:lvlJc w:val="left"/>
      <w:pPr>
        <w:ind w:left="1993" w:hanging="360"/>
      </w:pPr>
      <w:rPr>
        <w:rFonts w:hint="default"/>
        <w:lang w:val="es-ES" w:eastAsia="en-US" w:bidi="ar-SA"/>
      </w:rPr>
    </w:lvl>
    <w:lvl w:ilvl="3" w:tplc="C5BAF39E">
      <w:numFmt w:val="bullet"/>
      <w:lvlText w:val="•"/>
      <w:lvlJc w:val="left"/>
      <w:pPr>
        <w:ind w:left="2966" w:hanging="360"/>
      </w:pPr>
      <w:rPr>
        <w:rFonts w:hint="default"/>
        <w:lang w:val="es-ES" w:eastAsia="en-US" w:bidi="ar-SA"/>
      </w:rPr>
    </w:lvl>
    <w:lvl w:ilvl="4" w:tplc="93B89CB8">
      <w:numFmt w:val="bullet"/>
      <w:lvlText w:val="•"/>
      <w:lvlJc w:val="left"/>
      <w:pPr>
        <w:ind w:left="3940" w:hanging="360"/>
      </w:pPr>
      <w:rPr>
        <w:rFonts w:hint="default"/>
        <w:lang w:val="es-ES" w:eastAsia="en-US" w:bidi="ar-SA"/>
      </w:rPr>
    </w:lvl>
    <w:lvl w:ilvl="5" w:tplc="EEA619BC">
      <w:numFmt w:val="bullet"/>
      <w:lvlText w:val="•"/>
      <w:lvlJc w:val="left"/>
      <w:pPr>
        <w:ind w:left="4913" w:hanging="360"/>
      </w:pPr>
      <w:rPr>
        <w:rFonts w:hint="default"/>
        <w:lang w:val="es-ES" w:eastAsia="en-US" w:bidi="ar-SA"/>
      </w:rPr>
    </w:lvl>
    <w:lvl w:ilvl="6" w:tplc="9E06E152">
      <w:numFmt w:val="bullet"/>
      <w:lvlText w:val="•"/>
      <w:lvlJc w:val="left"/>
      <w:pPr>
        <w:ind w:left="5886" w:hanging="360"/>
      </w:pPr>
      <w:rPr>
        <w:rFonts w:hint="default"/>
        <w:lang w:val="es-ES" w:eastAsia="en-US" w:bidi="ar-SA"/>
      </w:rPr>
    </w:lvl>
    <w:lvl w:ilvl="7" w:tplc="A8986B80">
      <w:numFmt w:val="bullet"/>
      <w:lvlText w:val="•"/>
      <w:lvlJc w:val="left"/>
      <w:pPr>
        <w:ind w:left="6860" w:hanging="360"/>
      </w:pPr>
      <w:rPr>
        <w:rFonts w:hint="default"/>
        <w:lang w:val="es-ES" w:eastAsia="en-US" w:bidi="ar-SA"/>
      </w:rPr>
    </w:lvl>
    <w:lvl w:ilvl="8" w:tplc="7C9CCC04">
      <w:numFmt w:val="bullet"/>
      <w:lvlText w:val="•"/>
      <w:lvlJc w:val="left"/>
      <w:pPr>
        <w:ind w:left="7833" w:hanging="360"/>
      </w:pPr>
      <w:rPr>
        <w:rFonts w:hint="default"/>
        <w:lang w:val="es-ES" w:eastAsia="en-US" w:bidi="ar-SA"/>
      </w:rPr>
    </w:lvl>
  </w:abstractNum>
  <w:abstractNum w:abstractNumId="3" w15:restartNumberingAfterBreak="0">
    <w:nsid w:val="1AAE4DE3"/>
    <w:multiLevelType w:val="hybridMultilevel"/>
    <w:tmpl w:val="A6DE25B6"/>
    <w:lvl w:ilvl="0" w:tplc="06DEAC04">
      <w:numFmt w:val="bullet"/>
      <w:lvlText w:val=""/>
      <w:lvlJc w:val="left"/>
      <w:pPr>
        <w:ind w:left="1156" w:hanging="360"/>
      </w:pPr>
      <w:rPr>
        <w:rFonts w:ascii="Symbol" w:eastAsia="Symbol" w:hAnsi="Symbol" w:cs="Symbol" w:hint="default"/>
        <w:w w:val="100"/>
        <w:sz w:val="24"/>
        <w:szCs w:val="24"/>
        <w:lang w:val="es-ES" w:eastAsia="en-US" w:bidi="ar-SA"/>
      </w:rPr>
    </w:lvl>
    <w:lvl w:ilvl="1" w:tplc="8C82DEB0">
      <w:numFmt w:val="bullet"/>
      <w:lvlText w:val="•"/>
      <w:lvlJc w:val="left"/>
      <w:pPr>
        <w:ind w:left="2022" w:hanging="360"/>
      </w:pPr>
      <w:rPr>
        <w:rFonts w:hint="default"/>
        <w:lang w:val="es-ES" w:eastAsia="en-US" w:bidi="ar-SA"/>
      </w:rPr>
    </w:lvl>
    <w:lvl w:ilvl="2" w:tplc="A42EF24E">
      <w:numFmt w:val="bullet"/>
      <w:lvlText w:val="•"/>
      <w:lvlJc w:val="left"/>
      <w:pPr>
        <w:ind w:left="2884" w:hanging="360"/>
      </w:pPr>
      <w:rPr>
        <w:rFonts w:hint="default"/>
        <w:lang w:val="es-ES" w:eastAsia="en-US" w:bidi="ar-SA"/>
      </w:rPr>
    </w:lvl>
    <w:lvl w:ilvl="3" w:tplc="5C9C6944">
      <w:numFmt w:val="bullet"/>
      <w:lvlText w:val="•"/>
      <w:lvlJc w:val="left"/>
      <w:pPr>
        <w:ind w:left="3746" w:hanging="360"/>
      </w:pPr>
      <w:rPr>
        <w:rFonts w:hint="default"/>
        <w:lang w:val="es-ES" w:eastAsia="en-US" w:bidi="ar-SA"/>
      </w:rPr>
    </w:lvl>
    <w:lvl w:ilvl="4" w:tplc="CEDEB24C">
      <w:numFmt w:val="bullet"/>
      <w:lvlText w:val="•"/>
      <w:lvlJc w:val="left"/>
      <w:pPr>
        <w:ind w:left="4608" w:hanging="360"/>
      </w:pPr>
      <w:rPr>
        <w:rFonts w:hint="default"/>
        <w:lang w:val="es-ES" w:eastAsia="en-US" w:bidi="ar-SA"/>
      </w:rPr>
    </w:lvl>
    <w:lvl w:ilvl="5" w:tplc="BE6CD0F8">
      <w:numFmt w:val="bullet"/>
      <w:lvlText w:val="•"/>
      <w:lvlJc w:val="left"/>
      <w:pPr>
        <w:ind w:left="5470" w:hanging="360"/>
      </w:pPr>
      <w:rPr>
        <w:rFonts w:hint="default"/>
        <w:lang w:val="es-ES" w:eastAsia="en-US" w:bidi="ar-SA"/>
      </w:rPr>
    </w:lvl>
    <w:lvl w:ilvl="6" w:tplc="3C62D25E">
      <w:numFmt w:val="bullet"/>
      <w:lvlText w:val="•"/>
      <w:lvlJc w:val="left"/>
      <w:pPr>
        <w:ind w:left="6332" w:hanging="360"/>
      </w:pPr>
      <w:rPr>
        <w:rFonts w:hint="default"/>
        <w:lang w:val="es-ES" w:eastAsia="en-US" w:bidi="ar-SA"/>
      </w:rPr>
    </w:lvl>
    <w:lvl w:ilvl="7" w:tplc="10BE9012">
      <w:numFmt w:val="bullet"/>
      <w:lvlText w:val="•"/>
      <w:lvlJc w:val="left"/>
      <w:pPr>
        <w:ind w:left="7194" w:hanging="360"/>
      </w:pPr>
      <w:rPr>
        <w:rFonts w:hint="default"/>
        <w:lang w:val="es-ES" w:eastAsia="en-US" w:bidi="ar-SA"/>
      </w:rPr>
    </w:lvl>
    <w:lvl w:ilvl="8" w:tplc="70562390">
      <w:numFmt w:val="bullet"/>
      <w:lvlText w:val="•"/>
      <w:lvlJc w:val="left"/>
      <w:pPr>
        <w:ind w:left="8056" w:hanging="360"/>
      </w:pPr>
      <w:rPr>
        <w:rFonts w:hint="default"/>
        <w:lang w:val="es-ES" w:eastAsia="en-US" w:bidi="ar-SA"/>
      </w:rPr>
    </w:lvl>
  </w:abstractNum>
  <w:abstractNum w:abstractNumId="4" w15:restartNumberingAfterBreak="0">
    <w:nsid w:val="6A6D205E"/>
    <w:multiLevelType w:val="hybridMultilevel"/>
    <w:tmpl w:val="DFD6A57C"/>
    <w:lvl w:ilvl="0" w:tplc="06B0F8DC">
      <w:numFmt w:val="bullet"/>
      <w:lvlText w:val=""/>
      <w:lvlJc w:val="left"/>
      <w:pPr>
        <w:ind w:left="871" w:hanging="360"/>
      </w:pPr>
      <w:rPr>
        <w:rFonts w:ascii="Symbol" w:eastAsia="Symbol" w:hAnsi="Symbol" w:cs="Symbol" w:hint="default"/>
        <w:w w:val="100"/>
        <w:sz w:val="24"/>
        <w:szCs w:val="24"/>
        <w:lang w:val="es-ES" w:eastAsia="en-US" w:bidi="ar-SA"/>
      </w:rPr>
    </w:lvl>
    <w:lvl w:ilvl="1" w:tplc="DBDC3C96">
      <w:numFmt w:val="bullet"/>
      <w:lvlText w:val="•"/>
      <w:lvlJc w:val="left"/>
      <w:pPr>
        <w:ind w:left="1770" w:hanging="360"/>
      </w:pPr>
      <w:rPr>
        <w:rFonts w:hint="default"/>
        <w:lang w:val="es-ES" w:eastAsia="en-US" w:bidi="ar-SA"/>
      </w:rPr>
    </w:lvl>
    <w:lvl w:ilvl="2" w:tplc="C00C38EC">
      <w:numFmt w:val="bullet"/>
      <w:lvlText w:val="•"/>
      <w:lvlJc w:val="left"/>
      <w:pPr>
        <w:ind w:left="2660" w:hanging="360"/>
      </w:pPr>
      <w:rPr>
        <w:rFonts w:hint="default"/>
        <w:lang w:val="es-ES" w:eastAsia="en-US" w:bidi="ar-SA"/>
      </w:rPr>
    </w:lvl>
    <w:lvl w:ilvl="3" w:tplc="21E0FE68">
      <w:numFmt w:val="bullet"/>
      <w:lvlText w:val="•"/>
      <w:lvlJc w:val="left"/>
      <w:pPr>
        <w:ind w:left="3550" w:hanging="360"/>
      </w:pPr>
      <w:rPr>
        <w:rFonts w:hint="default"/>
        <w:lang w:val="es-ES" w:eastAsia="en-US" w:bidi="ar-SA"/>
      </w:rPr>
    </w:lvl>
    <w:lvl w:ilvl="4" w:tplc="7972AC22">
      <w:numFmt w:val="bullet"/>
      <w:lvlText w:val="•"/>
      <w:lvlJc w:val="left"/>
      <w:pPr>
        <w:ind w:left="4440" w:hanging="360"/>
      </w:pPr>
      <w:rPr>
        <w:rFonts w:hint="default"/>
        <w:lang w:val="es-ES" w:eastAsia="en-US" w:bidi="ar-SA"/>
      </w:rPr>
    </w:lvl>
    <w:lvl w:ilvl="5" w:tplc="0F5EE3D8">
      <w:numFmt w:val="bullet"/>
      <w:lvlText w:val="•"/>
      <w:lvlJc w:val="left"/>
      <w:pPr>
        <w:ind w:left="5330" w:hanging="360"/>
      </w:pPr>
      <w:rPr>
        <w:rFonts w:hint="default"/>
        <w:lang w:val="es-ES" w:eastAsia="en-US" w:bidi="ar-SA"/>
      </w:rPr>
    </w:lvl>
    <w:lvl w:ilvl="6" w:tplc="77BAB998">
      <w:numFmt w:val="bullet"/>
      <w:lvlText w:val="•"/>
      <w:lvlJc w:val="left"/>
      <w:pPr>
        <w:ind w:left="6220" w:hanging="360"/>
      </w:pPr>
      <w:rPr>
        <w:rFonts w:hint="default"/>
        <w:lang w:val="es-ES" w:eastAsia="en-US" w:bidi="ar-SA"/>
      </w:rPr>
    </w:lvl>
    <w:lvl w:ilvl="7" w:tplc="7B12FFE6">
      <w:numFmt w:val="bullet"/>
      <w:lvlText w:val="•"/>
      <w:lvlJc w:val="left"/>
      <w:pPr>
        <w:ind w:left="7110" w:hanging="360"/>
      </w:pPr>
      <w:rPr>
        <w:rFonts w:hint="default"/>
        <w:lang w:val="es-ES" w:eastAsia="en-US" w:bidi="ar-SA"/>
      </w:rPr>
    </w:lvl>
    <w:lvl w:ilvl="8" w:tplc="E4424526">
      <w:numFmt w:val="bullet"/>
      <w:lvlText w:val="•"/>
      <w:lvlJc w:val="left"/>
      <w:pPr>
        <w:ind w:left="8000" w:hanging="360"/>
      </w:pPr>
      <w:rPr>
        <w:rFonts w:hint="default"/>
        <w:lang w:val="es-ES" w:eastAsia="en-US" w:bidi="ar-SA"/>
      </w:rPr>
    </w:lvl>
  </w:abstractNum>
  <w:abstractNum w:abstractNumId="5" w15:restartNumberingAfterBreak="0">
    <w:nsid w:val="742C19BA"/>
    <w:multiLevelType w:val="hybridMultilevel"/>
    <w:tmpl w:val="7B04C21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80B0C"/>
    <w:rsid w:val="000904B2"/>
    <w:rsid w:val="00276435"/>
    <w:rsid w:val="005737E0"/>
    <w:rsid w:val="00676F03"/>
    <w:rsid w:val="00A80B0C"/>
    <w:rsid w:val="00B75F08"/>
    <w:rsid w:val="00E40336"/>
    <w:rsid w:val="00EA64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C311"/>
  <w15:docId w15:val="{67B6685F-CAF7-4670-A004-313F85B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6"/>
      <w:jc w:val="center"/>
      <w:outlineLvl w:val="0"/>
    </w:pPr>
    <w:rPr>
      <w:b/>
      <w:bCs/>
      <w:sz w:val="32"/>
      <w:szCs w:val="32"/>
    </w:rPr>
  </w:style>
  <w:style w:type="paragraph" w:styleId="Ttulo2">
    <w:name w:val="heading 2"/>
    <w:basedOn w:val="Normal"/>
    <w:uiPriority w:val="9"/>
    <w:unhideWhenUsed/>
    <w:qFormat/>
    <w:pPr>
      <w:spacing w:before="147"/>
      <w:ind w:left="1016"/>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56" w:hanging="360"/>
    </w:pPr>
  </w:style>
  <w:style w:type="paragraph" w:customStyle="1" w:styleId="TableParagraph">
    <w:name w:val="Table Paragraph"/>
    <w:basedOn w:val="Normal"/>
    <w:uiPriority w:val="1"/>
    <w:qFormat/>
    <w:pPr>
      <w:ind w:left="109"/>
    </w:pPr>
  </w:style>
  <w:style w:type="character" w:styleId="Hipervnculo">
    <w:name w:val="Hyperlink"/>
    <w:uiPriority w:val="99"/>
    <w:unhideWhenUsed/>
    <w:rsid w:val="00676F03"/>
    <w:rPr>
      <w:color w:val="0563C1"/>
      <w:u w:val="single"/>
    </w:rPr>
  </w:style>
  <w:style w:type="character" w:styleId="Textoennegrita">
    <w:name w:val="Strong"/>
    <w:uiPriority w:val="22"/>
    <w:qFormat/>
    <w:rsid w:val="00676F03"/>
    <w:rPr>
      <w:b/>
      <w:bCs/>
    </w:rPr>
  </w:style>
  <w:style w:type="paragraph" w:styleId="NormalWeb">
    <w:name w:val="Normal (Web)"/>
    <w:basedOn w:val="Normal"/>
    <w:uiPriority w:val="99"/>
    <w:unhideWhenUsed/>
    <w:rsid w:val="00676F03"/>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090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c-epn.edu.ec/wp-content/uploads/2016/03/Constituc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access.uoc.edu/webapps/o2/bitstream/10609/17829/1/UW07_00071_02418.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6679</Characters>
  <Application>Microsoft Office Word</Application>
  <DocSecurity>0</DocSecurity>
  <Lines>208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Javier Villacis</cp:lastModifiedBy>
  <cp:revision>2</cp:revision>
  <dcterms:created xsi:type="dcterms:W3CDTF">2024-05-21T21:27:00Z</dcterms:created>
  <dcterms:modified xsi:type="dcterms:W3CDTF">2024-05-21T21:27:00Z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Microsoft Word</vt:lpwstr>
  </property>
  <property fmtid="{D5CDD505-2E9C-101B-9397-08002B2CF9AE}" pid="4" name="LastSaved">
    <vt:filetime>2024-05-21T00:00:00Z</vt:filetime>
  </property>
  <property fmtid="{D5CDD505-2E9C-101B-9397-08002B2CF9AE}" pid="5" name="GrammarlyDocumentId">
    <vt:lpwstr>a631cf43ae730318c98ee6e4ea196f1bc68b4cea985d025272e1608a00362ea8</vt:lpwstr>
  </property>
</Properties>
</file>